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5D" w:rsidRPr="00DE425D" w:rsidRDefault="00DE425D" w:rsidP="00DE425D">
      <w:pPr>
        <w:spacing w:after="0" w:line="240" w:lineRule="auto"/>
        <w:rPr>
          <w:rFonts w:ascii="Times New Roman" w:eastAsia="Times New Roman" w:hAnsi="Times New Roman" w:cs="Times New Roman"/>
          <w:color w:val="0000FF"/>
          <w:lang w:eastAsia="es-MX"/>
        </w:rPr>
      </w:pPr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>&lt;?</w:t>
      </w:r>
      <w:proofErr w:type="spellStart"/>
      <w:proofErr w:type="gramStart"/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>xml</w:t>
      </w:r>
      <w:proofErr w:type="spellEnd"/>
      <w:proofErr w:type="gramEnd"/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 xml:space="preserve"> </w:t>
      </w:r>
      <w:proofErr w:type="spellStart"/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>version</w:t>
      </w:r>
      <w:proofErr w:type="spellEnd"/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 xml:space="preserve">="1.0" </w:t>
      </w:r>
      <w:proofErr w:type="spellStart"/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>encoding</w:t>
      </w:r>
      <w:proofErr w:type="spellEnd"/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>="UTF-8"?&gt;</w:t>
      </w:r>
    </w:p>
    <w:p w:rsidR="00623756" w:rsidRPr="00DE425D" w:rsidRDefault="00DE425D" w:rsidP="00DE425D">
      <w:hyperlink r:id="rId5" w:history="1"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cfdi:Comprobante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 </w:t>
        </w:r>
        <w:r w:rsidRPr="00DE425D">
          <w:rPr>
            <w:rFonts w:ascii="Times New Roman" w:eastAsia="Times New Roman" w:hAnsi="Times New Roman" w:cs="Times New Roman"/>
            <w:color w:val="FF0000"/>
            <w:u w:val="single"/>
            <w:lang w:eastAsia="es-MX"/>
          </w:rPr>
          <w:t>xmlns:xsi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FF0000"/>
            <w:u w:val="single"/>
            <w:lang w:eastAsia="es-MX"/>
          </w:rPr>
          <w:t>http://www.w3.org/2001/XMLSchema-instance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FF0000"/>
            <w:u w:val="single"/>
            <w:lang w:eastAsia="es-MX"/>
          </w:rPr>
          <w:t>xmlns:cfdi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FF0000"/>
            <w:u w:val="single"/>
            <w:lang w:eastAsia="es-MX"/>
          </w:rPr>
          <w:t>http://www.sat.gob.mx/cfd/3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LugarExpedicion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77710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MetodoPago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PUE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TipoDeComprobante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I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Total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340.00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Moneda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MXN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SubTotal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293.1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Certificado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MIIGMTCCBBmgAwIBAgIUMDAwMDEwMDAwMDA0MDM4MDY2ODQ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</w:t>
        </w:r>
        <w:bookmarkStart w:id="0" w:name="_GoBack"/>
        <w:bookmarkEnd w:id="0"/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NoCertificado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00001000000403806684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FormaPago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01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Sello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A9HUWuoViIrGylIJC0O36ktzTXiYhf97Gtiwt7sxgL9ipbEFEVDk+azU8yJs92s3G9VA3ujOhfixc3+MOJKMgselsYb1W6CwrjGL9GdEBH8XQsahDlTRpiRWXpKYe6AqJkh+Rxmc9iNVA71DmtOPoT4escJumk+alT2BLyKlYwEeL30tCpRm6bgaF/r2holpYgW/HEIOfd4w1oD8csiq498WHjhjg20UzPKkpD0mc/G5xMSuhaAGk1VzVQX0V+Gs0b1ARhWNdVXYtCxoCXApIA1lQXOdRqw96sGN6f49+s1q7Zx+fuLhsDL6HLQvtfP0rByr6wyk7I7yH2tAqM2RQg==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Fecha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2019-08-15T17:15:12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Folio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1190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Serie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SU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Version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3.3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lastRenderedPageBreak/>
          <w:t>xsi:schemaLocation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http://www.sat.gob.mx/cfd/3 http://www.sat.gob.mx/sitio_internet/cfd/3/cfdv33.xsd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"&gt;</w:t>
        </w:r>
      </w:hyperlink>
      <w:r w:rsidRPr="00DE425D">
        <w:rPr>
          <w:rFonts w:ascii="Times New Roman" w:eastAsia="Times New Roman" w:hAnsi="Times New Roman" w:cs="Times New Roman"/>
          <w:lang w:eastAsia="es-MX"/>
        </w:rPr>
        <w:t>&lt;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cfdi:Emisor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RegimenFiscal</w:t>
      </w:r>
      <w:proofErr w:type="spellEnd"/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612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Nombre</w:t>
      </w:r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JORGE LUIS SALAZAR PASCUAL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Rfc</w:t>
      </w:r>
      <w:proofErr w:type="spellEnd"/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SAPJ670308JY5</w:t>
      </w:r>
      <w:r w:rsidRPr="00DE425D">
        <w:rPr>
          <w:rFonts w:ascii="Times New Roman" w:eastAsia="Times New Roman" w:hAnsi="Times New Roman" w:cs="Times New Roman"/>
          <w:lang w:eastAsia="es-MX"/>
        </w:rPr>
        <w:t>"/&gt;&lt;</w:t>
      </w:r>
      <w:proofErr w:type="spellStart"/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cfdi:Receptor</w:t>
      </w:r>
      <w:proofErr w:type="spellEnd"/>
      <w:r w:rsidRPr="00DE425D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Nombre</w:t>
      </w:r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COMISION DE AGUA POTABLE Y ALCANTARILLADO DEL ESTADO DE QUINTANA ROO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Rfc</w:t>
      </w:r>
      <w:proofErr w:type="spellEnd"/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CAP811007MT7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UsoCFDI</w:t>
      </w:r>
      <w:proofErr w:type="spellEnd"/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G03</w:t>
      </w:r>
      <w:r w:rsidRPr="00DE425D">
        <w:rPr>
          <w:rFonts w:ascii="Times New Roman" w:eastAsia="Times New Roman" w:hAnsi="Times New Roman" w:cs="Times New Roman"/>
          <w:lang w:eastAsia="es-MX"/>
        </w:rPr>
        <w:t>"/&gt;</w:t>
      </w:r>
      <w:hyperlink r:id="rId6" w:history="1"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cfdi:Conceptos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hyperlink r:id="rId7" w:history="1"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cfdi:Concepto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Importe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293.10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ValorUnitario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293.1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Descripcion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CONSUMO DE ALIMENTOS CORRESPONDIENTE AL 15/08/2019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Unidad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No Aplica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ClaveUnidad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E48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Cantidad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1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NoIdentificacion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SU 1190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"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ClaveProdServ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90101500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"&gt;</w:t>
        </w:r>
      </w:hyperlink>
      <w:hyperlink r:id="rId8" w:history="1"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cfdi:Impuestos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hyperlink r:id="rId9" w:history="1"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cfdi:Traslados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r w:rsidRPr="00DE425D">
        <w:rPr>
          <w:rFonts w:ascii="Times New Roman" w:eastAsia="Times New Roman" w:hAnsi="Times New Roman" w:cs="Times New Roman"/>
          <w:lang w:eastAsia="es-MX"/>
        </w:rPr>
        <w:t>&lt;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cfdi:Traslado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Importe</w:t>
      </w:r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46.896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TasaOCuota</w:t>
      </w:r>
      <w:proofErr w:type="spellEnd"/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0.160000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TipoFactor</w:t>
      </w:r>
      <w:proofErr w:type="spellEnd"/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Tasa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Impuesto</w:t>
      </w:r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002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Base</w:t>
      </w:r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293.100000</w:t>
      </w:r>
      <w:r w:rsidRPr="00DE425D">
        <w:rPr>
          <w:rFonts w:ascii="Times New Roman" w:eastAsia="Times New Roman" w:hAnsi="Times New Roman" w:cs="Times New Roman"/>
          <w:lang w:eastAsia="es-MX"/>
        </w:rPr>
        <w:t>"/&gt;</w:t>
      </w:r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>&lt;/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cfdi:Traslados</w:t>
      </w:r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cfdi:Impuestos</w:t>
      </w:r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cfdi:Concepto</w:t>
      </w:r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cfdi:Conceptos</w:t>
      </w:r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>&gt;</w:t>
      </w:r>
      <w:hyperlink r:id="rId10" w:history="1"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cfdi:Impuestos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 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TotalImpuestosTrasladados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="</w:t>
        </w:r>
        <w:r w:rsidRPr="00DE425D">
          <w:rPr>
            <w:rFonts w:ascii="Times New Roman" w:eastAsia="Times New Roman" w:hAnsi="Times New Roman" w:cs="Times New Roman"/>
            <w:b/>
            <w:bCs/>
            <w:color w:val="000000"/>
            <w:u w:val="single"/>
            <w:lang w:eastAsia="es-MX"/>
          </w:rPr>
          <w:t>46.90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"&gt;</w:t>
        </w:r>
      </w:hyperlink>
      <w:hyperlink r:id="rId11" w:history="1"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cfdi:Traslados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r w:rsidRPr="00DE425D">
        <w:rPr>
          <w:rFonts w:ascii="Times New Roman" w:eastAsia="Times New Roman" w:hAnsi="Times New Roman" w:cs="Times New Roman"/>
          <w:lang w:eastAsia="es-MX"/>
        </w:rPr>
        <w:t>&lt;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cfdi:Traslado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 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Importe</w:t>
      </w:r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46.90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TasaOCuota</w:t>
      </w:r>
      <w:proofErr w:type="spellEnd"/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0.160000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TipoFactor</w:t>
      </w:r>
      <w:proofErr w:type="spellEnd"/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Tasa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Impuesto</w:t>
      </w:r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002</w:t>
      </w:r>
      <w:r w:rsidRPr="00DE425D">
        <w:rPr>
          <w:rFonts w:ascii="Times New Roman" w:eastAsia="Times New Roman" w:hAnsi="Times New Roman" w:cs="Times New Roman"/>
          <w:lang w:eastAsia="es-MX"/>
        </w:rPr>
        <w:t>"/&gt;</w:t>
      </w:r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>&lt;/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cfdi:Traslados</w:t>
      </w:r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cfdi:Impuestos</w:t>
      </w:r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>&gt;</w:t>
      </w:r>
      <w:hyperlink r:id="rId12" w:history="1"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&lt;</w:t>
        </w:r>
        <w:r w:rsidRPr="00DE425D">
          <w:rPr>
            <w:rFonts w:ascii="Times New Roman" w:eastAsia="Times New Roman" w:hAnsi="Times New Roman" w:cs="Times New Roman"/>
            <w:color w:val="990000"/>
            <w:u w:val="single"/>
            <w:lang w:eastAsia="es-MX"/>
          </w:rPr>
          <w:t>cfdi:Complemento</w:t>
        </w:r>
        <w:r w:rsidRPr="00DE425D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&gt;</w:t>
        </w:r>
      </w:hyperlink>
      <w:r w:rsidRPr="00DE425D">
        <w:rPr>
          <w:rFonts w:ascii="Times New Roman" w:eastAsia="Times New Roman" w:hAnsi="Times New Roman" w:cs="Times New Roman"/>
          <w:lang w:eastAsia="es-MX"/>
        </w:rPr>
        <w:t>&lt;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tfd:TimbreFiscalDigital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DE425D">
        <w:rPr>
          <w:rFonts w:ascii="Times New Roman" w:eastAsia="Times New Roman" w:hAnsi="Times New Roman" w:cs="Times New Roman"/>
          <w:color w:val="FF0000"/>
          <w:lang w:eastAsia="es-MX"/>
        </w:rPr>
        <w:t>xmlns:xsi</w:t>
      </w:r>
      <w:proofErr w:type="spellEnd"/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FF0000"/>
          <w:lang w:eastAsia="es-MX"/>
        </w:rPr>
        <w:t>http://www.w3.org/2001/XMLSchema-instance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Version</w:t>
      </w:r>
      <w:proofErr w:type="spellEnd"/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1.1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xsi:schemaLocation</w:t>
      </w:r>
      <w:proofErr w:type="spellEnd"/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http://www.sat.gob.mx/TimbreFiscalDigital http://www.sat.gob.mx/sitio_internet/cfd/timbrefiscaldigital/TimbreFiscalDigitalv11.xsd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SelloSAT</w:t>
      </w:r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TUbQOB99YAbtEpr/kJy7F3VlLumExJFJ+a1rj81i7t1YCvPgSvOkQjyZu7L+cnM1ImFvnKEh8uEUIlUcdXuyLsQX024nvYD4x0Y7RhYnEVK/BzlGlohKqpqbXs7sv3yGfGhQFxGnSlhaeS8KDVGnVX8SXl3v5qP0Kgype61MLYsF5hZS3XtrZ1+hzkDgG56efQCNAbtY1uoEhNVAyd6NnaQU5QzdH6e1cYsa2Ql671GX9crVIV9a+qzjxGI6GMbgvvk/bqoKZAEdXsNYvsp63O1zu6utN7QGbLQuSB/z9uN9HfXa6TCsxTCQGl2/2S9RamubT4DP4Yez07Rfs4y2Q==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NoCertificadoSAT</w:t>
      </w:r>
      <w:proofErr w:type="spellEnd"/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00001000000404486074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SelloCFD</w:t>
      </w:r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A9HUWuoViIrGylIJC0O36ktzTXiYhf97Gtiwt7sxgL9ipbEFEVDk+azU8yJs92s3G9VA3ujOhfixc3+MOJKMgselsYb1W6CwrjGL9GdEBH8XQsahDlTRpiRWXpKYe6AqJkh+Rxmc9iNVA71DmtOPoT4escJumk+alT2BLyKlYwEeL30tCpRm6bgaF/r2holpYgW/HEIOfd4w1oD8csiq498WHjhjg20UzPKkpD0mc/G5xMSuhaAGk1VzVQX0V+Gs0b1ARhWNdVXYtCxoCXApIA1lQXOdRqw96sGN6f49+s1q7Zx+fuLhsDL6HLQvtfP0rByr6wyk7I7yH2tAqM2RQg==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RfcProvCertif</w:t>
      </w:r>
      <w:proofErr w:type="spellEnd"/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MAS0810247C0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proofErr w:type="spellStart"/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FechaTimbrado</w:t>
      </w:r>
      <w:proofErr w:type="spellEnd"/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2019-08-15T17:15:13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UUID</w:t>
      </w:r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BFFE5AFA-0C9C-49AD-A65F-40DB03615335</w:t>
      </w:r>
      <w:r w:rsidRPr="00DE425D">
        <w:rPr>
          <w:rFonts w:ascii="Times New Roman" w:eastAsia="Times New Roman" w:hAnsi="Times New Roman" w:cs="Times New Roman"/>
          <w:lang w:eastAsia="es-MX"/>
        </w:rPr>
        <w:t xml:space="preserve">" </w:t>
      </w:r>
      <w:r w:rsidRPr="00DE425D">
        <w:rPr>
          <w:rFonts w:ascii="Times New Roman" w:eastAsia="Times New Roman" w:hAnsi="Times New Roman" w:cs="Times New Roman"/>
          <w:color w:val="FF0000"/>
          <w:lang w:eastAsia="es-MX"/>
        </w:rPr>
        <w:t>xmlns:tfd</w:t>
      </w:r>
      <w:r w:rsidRPr="00DE425D">
        <w:rPr>
          <w:rFonts w:ascii="Times New Roman" w:eastAsia="Times New Roman" w:hAnsi="Times New Roman" w:cs="Times New Roman"/>
          <w:lang w:eastAsia="es-MX"/>
        </w:rPr>
        <w:t>="</w:t>
      </w:r>
      <w:r w:rsidRPr="00DE425D">
        <w:rPr>
          <w:rFonts w:ascii="Times New Roman" w:eastAsia="Times New Roman" w:hAnsi="Times New Roman" w:cs="Times New Roman"/>
          <w:b/>
          <w:bCs/>
          <w:color w:val="FF0000"/>
          <w:lang w:eastAsia="es-MX"/>
        </w:rPr>
        <w:t>http://www.sat.gob.mx/TimbreFiscalDigital</w:t>
      </w:r>
      <w:r w:rsidRPr="00DE425D">
        <w:rPr>
          <w:rFonts w:ascii="Times New Roman" w:eastAsia="Times New Roman" w:hAnsi="Times New Roman" w:cs="Times New Roman"/>
          <w:lang w:eastAsia="es-MX"/>
        </w:rPr>
        <w:t>"/&gt;</w:t>
      </w:r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>&lt;/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cfdi:Complemento</w:t>
      </w:r>
      <w:r w:rsidRPr="00DE425D">
        <w:rPr>
          <w:rFonts w:ascii="Times New Roman" w:eastAsia="Times New Roman" w:hAnsi="Times New Roman" w:cs="Times New Roman"/>
          <w:color w:val="0000FF"/>
          <w:lang w:eastAsia="es-MX"/>
        </w:rPr>
        <w:t>&gt;&lt;/</w:t>
      </w:r>
      <w:r w:rsidRPr="00DE425D">
        <w:rPr>
          <w:rFonts w:ascii="Times New Roman" w:eastAsia="Times New Roman" w:hAnsi="Times New Roman" w:cs="Times New Roman"/>
          <w:color w:val="990000"/>
          <w:lang w:eastAsia="es-MX"/>
        </w:rPr>
        <w:t>cfdi:Comprobante</w:t>
      </w:r>
    </w:p>
    <w:sectPr w:rsidR="00623756" w:rsidRPr="00DE42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5D"/>
    <w:rsid w:val="00623756"/>
    <w:rsid w:val="00D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E425D"/>
    <w:rPr>
      <w:color w:val="0000FF"/>
      <w:u w:val="single"/>
    </w:rPr>
  </w:style>
  <w:style w:type="character" w:customStyle="1" w:styleId="block">
    <w:name w:val="block"/>
    <w:basedOn w:val="Fuentedeprrafopredeter"/>
    <w:rsid w:val="00DE4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E425D"/>
    <w:rPr>
      <w:color w:val="0000FF"/>
      <w:u w:val="single"/>
    </w:rPr>
  </w:style>
  <w:style w:type="character" w:customStyle="1" w:styleId="block">
    <w:name w:val="block"/>
    <w:basedOn w:val="Fuentedeprrafopredeter"/>
    <w:rsid w:val="00DE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22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cy\AppData\Local\Temp\Rar$DI05.948\AXMLFacSU1190JorgeS.x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ucy\AppData\Local\Temp\Rar$DI05.948\AXMLFacSU1190JorgeS.xml" TargetMode="External"/><Relationship Id="rId12" Type="http://schemas.openxmlformats.org/officeDocument/2006/relationships/hyperlink" Target="file:///C:\Users\lucy\AppData\Local\Temp\Rar$DI05.948\AXMLFacSU1190JorgeS.x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lucy\AppData\Local\Temp\Rar$DI05.948\AXMLFacSU1190JorgeS.xml" TargetMode="External"/><Relationship Id="rId11" Type="http://schemas.openxmlformats.org/officeDocument/2006/relationships/hyperlink" Target="file:///C:\Users\lucy\AppData\Local\Temp\Rar$DI05.948\AXMLFacSU1190JorgeS.xml" TargetMode="External"/><Relationship Id="rId5" Type="http://schemas.openxmlformats.org/officeDocument/2006/relationships/hyperlink" Target="file:///C:\Users\lucy\AppData\Local\Temp\Rar$DI05.948\AXMLFacSU1190JorgeS.xml" TargetMode="External"/><Relationship Id="rId10" Type="http://schemas.openxmlformats.org/officeDocument/2006/relationships/hyperlink" Target="file:///C:\Users\lucy\AppData\Local\Temp\Rar$DI05.948\AXMLFacSU1190JorgeS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ucy\AppData\Local\Temp\Rar$DI05.948\AXMLFacSU1190JorgeS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898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dcterms:created xsi:type="dcterms:W3CDTF">2019-08-19T15:47:00Z</dcterms:created>
  <dcterms:modified xsi:type="dcterms:W3CDTF">2019-08-19T15:57:00Z</dcterms:modified>
</cp:coreProperties>
</file>