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A0AA" w14:textId="77777777" w:rsidR="008E09B5" w:rsidRPr="00A64CB1" w:rsidRDefault="008E09B5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567C37" w14:textId="77777777" w:rsidR="00D55F88" w:rsidRPr="00A64CB1" w:rsidRDefault="00406744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CARTA DE CONFORMIDAD</w:t>
      </w:r>
    </w:p>
    <w:p w14:paraId="52E81761" w14:textId="1F6DBBB3" w:rsidR="00406744" w:rsidRPr="00A64CB1" w:rsidRDefault="009F2D9D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4CB1">
        <w:rPr>
          <w:rFonts w:ascii="Arial" w:hAnsi="Arial" w:cs="Arial"/>
          <w:b/>
          <w:sz w:val="24"/>
          <w:szCs w:val="24"/>
          <w:u w:val="single"/>
        </w:rPr>
        <w:t>“</w:t>
      </w:r>
      <w:r w:rsidR="00EC7163" w:rsidRPr="00A64CB1">
        <w:rPr>
          <w:rFonts w:ascii="Arial" w:hAnsi="Arial" w:cs="Arial"/>
          <w:b/>
          <w:sz w:val="24"/>
          <w:szCs w:val="24"/>
          <w:u w:val="single"/>
        </w:rPr>
        <w:t>SOMOS FUTURO</w:t>
      </w:r>
      <w:r w:rsidR="00E97DD9" w:rsidRPr="00A64CB1">
        <w:rPr>
          <w:rFonts w:ascii="Arial" w:hAnsi="Arial" w:cs="Arial"/>
          <w:b/>
          <w:sz w:val="24"/>
          <w:szCs w:val="24"/>
          <w:u w:val="single"/>
        </w:rPr>
        <w:t>”</w:t>
      </w:r>
      <w:r w:rsidR="00EC7163" w:rsidRPr="00A64CB1">
        <w:rPr>
          <w:rFonts w:ascii="Arial" w:hAnsi="Arial" w:cs="Arial"/>
          <w:b/>
          <w:sz w:val="24"/>
          <w:szCs w:val="24"/>
          <w:u w:val="single"/>
        </w:rPr>
        <w:t xml:space="preserve"> QUINTANA ROO </w:t>
      </w:r>
      <w:r w:rsidR="00A93447" w:rsidRPr="00A64CB1">
        <w:rPr>
          <w:rFonts w:ascii="Arial" w:hAnsi="Arial" w:cs="Arial"/>
          <w:b/>
          <w:sz w:val="24"/>
          <w:szCs w:val="24"/>
          <w:u w:val="single"/>
        </w:rPr>
        <w:t>2ª ETAPA</w:t>
      </w:r>
      <w:r w:rsidR="00EC7163" w:rsidRPr="00A64CB1">
        <w:rPr>
          <w:rFonts w:ascii="Arial" w:hAnsi="Arial" w:cs="Arial"/>
          <w:b/>
          <w:sz w:val="24"/>
          <w:szCs w:val="24"/>
          <w:u w:val="single"/>
        </w:rPr>
        <w:t xml:space="preserve"> 2019</w:t>
      </w:r>
    </w:p>
    <w:p w14:paraId="2CD5D66E" w14:textId="77777777" w:rsidR="00406744" w:rsidRPr="00A64CB1" w:rsidRDefault="00406744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ED0651D" w14:textId="67E43A69" w:rsidR="00A93447" w:rsidRPr="00A64CB1" w:rsidRDefault="00A93447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El que suscribe C.</w:t>
      </w:r>
      <w:r w:rsidRPr="00A64CB1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="008E3247" w:rsidRPr="00A64CB1">
        <w:rPr>
          <w:rFonts w:ascii="Arial" w:hAnsi="Arial" w:cs="Arial"/>
          <w:sz w:val="24"/>
          <w:szCs w:val="24"/>
          <w:u w:val="single"/>
        </w:rPr>
        <w:t>___</w:t>
      </w:r>
      <w:r w:rsidR="001C44EB">
        <w:rPr>
          <w:rFonts w:ascii="Arial" w:hAnsi="Arial" w:cs="Arial"/>
          <w:sz w:val="24"/>
          <w:szCs w:val="24"/>
          <w:u w:val="single"/>
        </w:rPr>
        <w:t xml:space="preserve">                                                  </w:t>
      </w:r>
      <w:r w:rsidR="008E3247" w:rsidRPr="00A64CB1">
        <w:rPr>
          <w:rFonts w:ascii="Arial" w:hAnsi="Arial" w:cs="Arial"/>
          <w:sz w:val="24"/>
          <w:szCs w:val="24"/>
          <w:u w:val="single"/>
        </w:rPr>
        <w:t>__</w:t>
      </w:r>
      <w:r w:rsidRPr="00A64CB1">
        <w:rPr>
          <w:rFonts w:ascii="Arial" w:hAnsi="Arial" w:cs="Arial"/>
          <w:sz w:val="24"/>
          <w:szCs w:val="24"/>
          <w:u w:val="single"/>
        </w:rPr>
        <w:t>,</w:t>
      </w:r>
      <w:r w:rsidRPr="00A64CB1">
        <w:rPr>
          <w:rFonts w:ascii="Arial" w:hAnsi="Arial" w:cs="Arial"/>
          <w:sz w:val="24"/>
          <w:szCs w:val="24"/>
        </w:rPr>
        <w:t xml:space="preserve"> me encuentro presentando ante usted </w:t>
      </w:r>
      <w:r w:rsidR="00AA4659" w:rsidRPr="00853281">
        <w:rPr>
          <w:rFonts w:ascii="Arial" w:hAnsi="Arial" w:cs="Arial"/>
          <w:sz w:val="24"/>
          <w:szCs w:val="24"/>
        </w:rPr>
        <w:t xml:space="preserve">mi </w:t>
      </w:r>
      <w:r w:rsidR="00AA4659">
        <w:rPr>
          <w:rFonts w:ascii="Arial" w:hAnsi="Arial" w:cs="Arial"/>
          <w:b/>
          <w:sz w:val="24"/>
          <w:szCs w:val="24"/>
        </w:rPr>
        <w:t>C</w:t>
      </w:r>
      <w:r w:rsidRPr="00A64CB1">
        <w:rPr>
          <w:rFonts w:ascii="Arial" w:hAnsi="Arial" w:cs="Arial"/>
          <w:b/>
          <w:sz w:val="24"/>
          <w:szCs w:val="24"/>
        </w:rPr>
        <w:t>arta</w:t>
      </w:r>
      <w:r w:rsidRPr="00A64CB1">
        <w:rPr>
          <w:rFonts w:ascii="Arial" w:hAnsi="Arial" w:cs="Arial"/>
          <w:sz w:val="24"/>
          <w:szCs w:val="24"/>
        </w:rPr>
        <w:t xml:space="preserve"> </w:t>
      </w:r>
      <w:r w:rsidR="00AA4659">
        <w:rPr>
          <w:rFonts w:ascii="Arial" w:hAnsi="Arial" w:cs="Arial"/>
          <w:b/>
          <w:sz w:val="24"/>
          <w:szCs w:val="24"/>
        </w:rPr>
        <w:t>de C</w:t>
      </w:r>
      <w:r w:rsidRPr="00A64CB1">
        <w:rPr>
          <w:rFonts w:ascii="Arial" w:hAnsi="Arial" w:cs="Arial"/>
          <w:b/>
          <w:sz w:val="24"/>
          <w:szCs w:val="24"/>
        </w:rPr>
        <w:t xml:space="preserve">onformidad </w:t>
      </w:r>
      <w:r w:rsidRPr="00A64CB1">
        <w:rPr>
          <w:rFonts w:ascii="Arial" w:hAnsi="Arial" w:cs="Arial"/>
          <w:sz w:val="24"/>
          <w:szCs w:val="24"/>
        </w:rPr>
        <w:t>para hacerme pa</w:t>
      </w:r>
      <w:r w:rsidR="00DF7D81">
        <w:rPr>
          <w:rFonts w:ascii="Arial" w:hAnsi="Arial" w:cs="Arial"/>
          <w:sz w:val="24"/>
          <w:szCs w:val="24"/>
        </w:rPr>
        <w:t>rtícipe del presente Programa “</w:t>
      </w:r>
      <w:r w:rsidR="00DF7D81" w:rsidRPr="00C614DA">
        <w:rPr>
          <w:rFonts w:ascii="Arial" w:hAnsi="Arial" w:cs="Arial"/>
          <w:b/>
          <w:sz w:val="24"/>
          <w:szCs w:val="24"/>
        </w:rPr>
        <w:t>Somos F</w:t>
      </w:r>
      <w:r w:rsidRPr="00C614DA">
        <w:rPr>
          <w:rFonts w:ascii="Arial" w:hAnsi="Arial" w:cs="Arial"/>
          <w:b/>
          <w:sz w:val="24"/>
          <w:szCs w:val="24"/>
        </w:rPr>
        <w:t>uturo 2019</w:t>
      </w:r>
      <w:r w:rsidR="00DF7D81" w:rsidRPr="00C614DA">
        <w:rPr>
          <w:rFonts w:ascii="Arial" w:hAnsi="Arial" w:cs="Arial"/>
          <w:b/>
          <w:sz w:val="24"/>
          <w:szCs w:val="24"/>
        </w:rPr>
        <w:t>, Segunda Etapa</w:t>
      </w:r>
      <w:r w:rsidR="00DF7D81">
        <w:rPr>
          <w:rFonts w:ascii="Arial" w:hAnsi="Arial" w:cs="Arial"/>
          <w:sz w:val="24"/>
          <w:szCs w:val="24"/>
        </w:rPr>
        <w:t>”</w:t>
      </w:r>
      <w:r w:rsidRPr="00A64CB1">
        <w:rPr>
          <w:rFonts w:ascii="Arial" w:hAnsi="Arial" w:cs="Arial"/>
          <w:sz w:val="24"/>
          <w:szCs w:val="24"/>
        </w:rPr>
        <w:t xml:space="preserve"> por lo que informo que soy conocedor de los términos que emanan del programa antes mencionado, el cual es desarrollado por el </w:t>
      </w:r>
      <w:r w:rsidRPr="00AE563B">
        <w:rPr>
          <w:rFonts w:ascii="Arial" w:hAnsi="Arial" w:cs="Arial"/>
          <w:b/>
          <w:sz w:val="24"/>
          <w:szCs w:val="24"/>
        </w:rPr>
        <w:t>Instituto Quintanarroense de la Juventud</w:t>
      </w:r>
      <w:r w:rsidRPr="00A64CB1">
        <w:rPr>
          <w:rFonts w:ascii="Arial" w:hAnsi="Arial" w:cs="Arial"/>
          <w:sz w:val="24"/>
          <w:szCs w:val="24"/>
        </w:rPr>
        <w:t>, por lo tanto y por así convenir a mis intereses entiendo y me comprometo a cumplir de forma voluntaria lo que adelante se menciona, aceptando los derechos, obligaciones y entendiendo las causas de baja definitiva del programa, los cuales manifiesto que han sido de mi conocimiento quedando conforme y quedando bajo mi más estricta responsabilidad el cumplimiento de ellas.</w:t>
      </w:r>
    </w:p>
    <w:p w14:paraId="00FC6AEF" w14:textId="656E2D65" w:rsidR="00A93447" w:rsidRPr="00A64CB1" w:rsidRDefault="00A93447" w:rsidP="001C44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3763E3" w14:textId="77777777" w:rsidR="00A07A50" w:rsidRPr="00A64CB1" w:rsidRDefault="00A07A50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DERECHOS:</w:t>
      </w:r>
    </w:p>
    <w:p w14:paraId="50FFF3F3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sz w:val="24"/>
          <w:szCs w:val="24"/>
          <w:lang w:eastAsia="es-MX"/>
        </w:rPr>
        <w:t>Son derechos de todos los jóvenes beneficiarios del Programa Somos Futuro 2019.</w:t>
      </w:r>
    </w:p>
    <w:p w14:paraId="36B3098A" w14:textId="77777777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Recibir su pago en tiempo y forma teniendo en consideración que dicho pago se les realizará en los 5 días</w:t>
      </w:r>
      <w:r w:rsidR="00214511" w:rsidRPr="00BC46CB">
        <w:rPr>
          <w:rFonts w:ascii="Arial" w:hAnsi="Arial" w:cs="Arial"/>
          <w:sz w:val="24"/>
          <w:szCs w:val="24"/>
        </w:rPr>
        <w:t xml:space="preserve"> </w:t>
      </w:r>
      <w:r w:rsidR="0097016B" w:rsidRPr="00BC46CB">
        <w:rPr>
          <w:rFonts w:ascii="Arial" w:hAnsi="Arial" w:cs="Arial"/>
          <w:sz w:val="24"/>
          <w:szCs w:val="24"/>
        </w:rPr>
        <w:t>hábiles</w:t>
      </w:r>
      <w:r w:rsidRPr="00BC46CB">
        <w:rPr>
          <w:rFonts w:ascii="Arial" w:hAnsi="Arial" w:cs="Arial"/>
          <w:sz w:val="24"/>
          <w:szCs w:val="24"/>
        </w:rPr>
        <w:t xml:space="preserve"> po</w:t>
      </w:r>
      <w:r w:rsidR="00AA4659" w:rsidRPr="00BC46CB">
        <w:rPr>
          <w:rFonts w:ascii="Arial" w:hAnsi="Arial" w:cs="Arial"/>
          <w:sz w:val="24"/>
          <w:szCs w:val="24"/>
        </w:rPr>
        <w:t>steriores a la recepción de la M</w:t>
      </w:r>
      <w:r w:rsidRPr="00BC46CB">
        <w:rPr>
          <w:rFonts w:ascii="Arial" w:hAnsi="Arial" w:cs="Arial"/>
          <w:sz w:val="24"/>
          <w:szCs w:val="24"/>
        </w:rPr>
        <w:t>acro. El pago será quincenal, para coordinadores y auxiliares administrativos y mensual para demás beneficiarios siempre que exista suficiencia presupuestal.</w:t>
      </w:r>
    </w:p>
    <w:p w14:paraId="6B3394AA" w14:textId="77777777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No sufrir discriminación alguna por motivos de identidad de género u orientación sexua</w:t>
      </w:r>
      <w:r w:rsidR="00AE563B" w:rsidRPr="00BC46CB">
        <w:rPr>
          <w:rFonts w:ascii="Arial" w:hAnsi="Arial" w:cs="Arial"/>
          <w:sz w:val="24"/>
          <w:szCs w:val="24"/>
        </w:rPr>
        <w:t>l, credo, religión, entre otros, n</w:t>
      </w:r>
      <w:r w:rsidRPr="00BC46CB">
        <w:rPr>
          <w:rFonts w:ascii="Arial" w:hAnsi="Arial" w:cs="Arial"/>
          <w:sz w:val="24"/>
          <w:szCs w:val="24"/>
        </w:rPr>
        <w:t>i por motivos de discapacidad, embarazo o por pertenecer a una población indígena u otro grupo de población vulnerable.</w:t>
      </w:r>
    </w:p>
    <w:p w14:paraId="4431A381" w14:textId="77777777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Derecho de participación efectiva en la vida social y en los procesos de toma de decisiones y postularte para la contraloría social.</w:t>
      </w:r>
    </w:p>
    <w:p w14:paraId="56CB8D3F" w14:textId="77777777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Derecho a la información.</w:t>
      </w:r>
    </w:p>
    <w:p w14:paraId="0FCF4575" w14:textId="77777777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Los jóvenes, tienen derecho a la libertad de expresión y opinión, prohibiéndose cualquier forma de persecución o represión en el ejercicio de dichos derechos.</w:t>
      </w:r>
    </w:p>
    <w:p w14:paraId="5EA37393" w14:textId="77777777" w:rsidR="00BC46CB" w:rsidRDefault="00BC46CB" w:rsidP="00BC46CB">
      <w:pPr>
        <w:pStyle w:val="Prrafodelista"/>
        <w:spacing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695F33E" w14:textId="5D8C8115" w:rsidR="00BC46CB" w:rsidRPr="00BC46CB" w:rsidRDefault="00A93447" w:rsidP="00BC46C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Derecho a s</w:t>
      </w:r>
      <w:r w:rsidR="00214511" w:rsidRPr="00BC46CB">
        <w:rPr>
          <w:rFonts w:ascii="Arial" w:hAnsi="Arial" w:cs="Arial"/>
          <w:sz w:val="24"/>
          <w:szCs w:val="24"/>
        </w:rPr>
        <w:t xml:space="preserve">er notificados en el </w:t>
      </w:r>
      <w:r w:rsidR="0097016B" w:rsidRPr="00BC46CB">
        <w:rPr>
          <w:rFonts w:ascii="Arial" w:hAnsi="Arial" w:cs="Arial"/>
          <w:sz w:val="24"/>
          <w:szCs w:val="24"/>
        </w:rPr>
        <w:t>momento que</w:t>
      </w:r>
      <w:r w:rsidRPr="00BC46CB">
        <w:rPr>
          <w:rFonts w:ascii="Arial" w:hAnsi="Arial" w:cs="Arial"/>
          <w:sz w:val="24"/>
          <w:szCs w:val="24"/>
        </w:rPr>
        <w:t xml:space="preserve"> exista algún inconveniente en cuanto a sus actividades y comprobaciones mensuales.</w:t>
      </w:r>
    </w:p>
    <w:p w14:paraId="2E11E791" w14:textId="1119D1E5" w:rsidR="00A07A50" w:rsidRPr="00BC46CB" w:rsidRDefault="00A07A50" w:rsidP="00BC46C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 xml:space="preserve">Son derechos de los jóvenes del Estado con discapacidad, los siguientes: </w:t>
      </w:r>
    </w:p>
    <w:p w14:paraId="4541F0DE" w14:textId="77777777" w:rsidR="00BC46CB" w:rsidRDefault="00A07A50" w:rsidP="00BC46CB">
      <w:pPr>
        <w:pStyle w:val="Textocomentari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Acceder en igualdad de condiciones a la inco</w:t>
      </w:r>
      <w:r w:rsidR="00BC46CB">
        <w:rPr>
          <w:rFonts w:ascii="Arial" w:hAnsi="Arial" w:cs="Arial"/>
          <w:sz w:val="24"/>
          <w:szCs w:val="24"/>
        </w:rPr>
        <w:t>rporación a la vida productiva.</w:t>
      </w:r>
    </w:p>
    <w:p w14:paraId="4B579AAC" w14:textId="0DC24FFD" w:rsidR="00244AC8" w:rsidRPr="00BC46CB" w:rsidRDefault="00A07A50" w:rsidP="00BC46CB">
      <w:pPr>
        <w:pStyle w:val="Textocomentari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Contar con el apoyo del Instituto y demás instancias estatales y municipales en lo relativo a la garantía, ejercicio y respeto de sus derechos.</w:t>
      </w:r>
      <w:r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B2ED58C" w14:textId="77777777" w:rsidR="00BC46CB" w:rsidRDefault="00214511" w:rsidP="00BC46CB">
      <w:pPr>
        <w:pStyle w:val="Textocomentario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4CB1">
        <w:rPr>
          <w:rFonts w:ascii="Arial" w:hAnsi="Arial" w:cs="Arial"/>
          <w:color w:val="000000"/>
          <w:sz w:val="24"/>
          <w:szCs w:val="24"/>
          <w:shd w:val="clear" w:color="auto" w:fill="FFFFFF"/>
        </w:rPr>
        <w:t>Recibir</w:t>
      </w:r>
      <w:r w:rsidR="00A07A50" w:rsidRPr="00A64CB1">
        <w:rPr>
          <w:rFonts w:ascii="Arial" w:hAnsi="Arial" w:cs="Arial"/>
          <w:color w:val="000000"/>
          <w:sz w:val="24"/>
          <w:szCs w:val="24"/>
          <w:shd w:val="clear" w:color="auto" w:fill="FFFFFF"/>
        </w:rPr>
        <w:t> un trato digno, respetuoso, oportuno, con calidad y equitativo, </w:t>
      </w:r>
      <w:r w:rsidR="00AE563B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sin</w:t>
      </w:r>
      <w:r w:rsidR="00A07A50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 discriminación alguna.</w:t>
      </w:r>
    </w:p>
    <w:p w14:paraId="0166620A" w14:textId="77777777" w:rsidR="005400AD" w:rsidRDefault="008E3247" w:rsidP="005400AD">
      <w:pPr>
        <w:pStyle w:val="Textocomentario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Orientación</w:t>
      </w:r>
      <w:r w:rsidR="00A07A50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 de la Contraloría Social </w:t>
      </w:r>
      <w:r w:rsid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 presentar sugerencias, </w:t>
      </w:r>
      <w:r w:rsidR="00BC46CB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Que</w:t>
      </w:r>
      <w:r w:rsid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BC46CB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jas</w:t>
      </w:r>
      <w:r w:rsidR="00A07A50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 y/o denuncias.</w:t>
      </w:r>
    </w:p>
    <w:p w14:paraId="4FB8FE3B" w14:textId="4FCBBC8C" w:rsidR="00244AC8" w:rsidRPr="005400AD" w:rsidRDefault="00244AC8" w:rsidP="005400AD">
      <w:pPr>
        <w:pStyle w:val="Textocomentario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00AD">
        <w:rPr>
          <w:rFonts w:ascii="Arial" w:hAnsi="Arial" w:cs="Arial"/>
          <w:color w:val="000000"/>
          <w:sz w:val="24"/>
          <w:szCs w:val="24"/>
          <w:shd w:val="clear" w:color="auto" w:fill="FFFFFF"/>
        </w:rPr>
        <w:t>Recibir protección de sus datos personales conforme a la normatividad aplicable.</w:t>
      </w:r>
    </w:p>
    <w:p w14:paraId="2CC6F34C" w14:textId="77777777" w:rsidR="00A07A50" w:rsidRPr="00A64CB1" w:rsidRDefault="00A07A50" w:rsidP="001C44EB">
      <w:pPr>
        <w:pStyle w:val="Textocomentario"/>
        <w:spacing w:line="276" w:lineRule="auto"/>
        <w:ind w:left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770874B" w14:textId="77777777" w:rsidR="00A07A50" w:rsidRPr="00A64CB1" w:rsidRDefault="00A07A50" w:rsidP="001C44EB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DE LAS OBLIGACIONES</w:t>
      </w:r>
    </w:p>
    <w:p w14:paraId="63033C88" w14:textId="77777777" w:rsidR="00A07A50" w:rsidRPr="00A64CB1" w:rsidRDefault="00A07A50" w:rsidP="001C44EB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E362A04" w14:textId="1232A241" w:rsidR="00A07A50" w:rsidRPr="00A64CB1" w:rsidRDefault="00257F44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Portar los materiales que le sean entregados </w:t>
      </w:r>
      <w:r w:rsidR="00A07A50" w:rsidRPr="00A64CB1">
        <w:rPr>
          <w:rFonts w:ascii="Arial" w:hAnsi="Arial" w:cs="Arial"/>
          <w:sz w:val="24"/>
          <w:szCs w:val="24"/>
        </w:rPr>
        <w:t>como persona joven beneficiaria del proyecto.</w:t>
      </w:r>
    </w:p>
    <w:p w14:paraId="4EF6918D" w14:textId="79B204FB" w:rsidR="00A07A50" w:rsidRPr="00257F44" w:rsidRDefault="00257F44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a cabo un registro de asistencias de las horas que les sean asignadas.</w:t>
      </w:r>
    </w:p>
    <w:p w14:paraId="643AAD9B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Ser parte de la Contraloría Social si así se le asignare.</w:t>
      </w:r>
    </w:p>
    <w:p w14:paraId="3A22F5EA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Asistir a las capacitaciones que contribuyan a su formación profesional.</w:t>
      </w:r>
    </w:p>
    <w:p w14:paraId="6A40ED58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Presentar un programa de actividades por la duración del proyecto (con objetivos, descripción de actividades y calendarización), de acuerdo a las necesidades encontradas en cada colonia.</w:t>
      </w:r>
    </w:p>
    <w:p w14:paraId="57DE32EB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Firmar a finales de cada periodo de comprobación el comprobante de pago del beneficiario(a) que acredite la entrega del apoyo económico.</w:t>
      </w:r>
    </w:p>
    <w:p w14:paraId="67839CC5" w14:textId="77777777" w:rsidR="001C44EB" w:rsidRDefault="001C44EB" w:rsidP="001C44E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782B49" w14:textId="77777777" w:rsidR="00AE563B" w:rsidRDefault="00AE563B" w:rsidP="001C44E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213D14" w14:textId="77777777" w:rsidR="00AE563B" w:rsidRDefault="00AE563B" w:rsidP="001C44E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221081" w14:textId="77777777" w:rsidR="001C44EB" w:rsidRDefault="001C44EB" w:rsidP="001C44E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50AC8D" w14:textId="77777777" w:rsidR="005400AD" w:rsidRDefault="005400AD" w:rsidP="005400AD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2543512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Sujetarse a los lineamientos de pago, establecidos por la Instituto Quintanarroense de la Juventud.</w:t>
      </w:r>
    </w:p>
    <w:p w14:paraId="4269FD3E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Firmar la carta de conformidad que establezca las características del apoyo económico brindado (cantidad, condiciones y periodicidad).</w:t>
      </w:r>
    </w:p>
    <w:p w14:paraId="7724FA07" w14:textId="1C8C808F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 xml:space="preserve">Una vez asistiendo a </w:t>
      </w:r>
      <w:r w:rsidR="001C44EB" w:rsidRPr="00A64CB1">
        <w:rPr>
          <w:rFonts w:ascii="Arial" w:hAnsi="Arial" w:cs="Arial"/>
          <w:sz w:val="24"/>
          <w:szCs w:val="24"/>
        </w:rPr>
        <w:t>las colonias asignadas</w:t>
      </w:r>
      <w:r w:rsidRPr="00A64CB1">
        <w:rPr>
          <w:rFonts w:ascii="Arial" w:hAnsi="Arial" w:cs="Arial"/>
          <w:sz w:val="24"/>
          <w:szCs w:val="24"/>
        </w:rPr>
        <w:t>, se deberá</w:t>
      </w:r>
      <w:r w:rsidR="0097016B">
        <w:rPr>
          <w:rFonts w:ascii="Arial" w:hAnsi="Arial" w:cs="Arial"/>
          <w:sz w:val="24"/>
          <w:szCs w:val="24"/>
        </w:rPr>
        <w:t>n</w:t>
      </w:r>
      <w:r w:rsidRPr="00A64CB1">
        <w:rPr>
          <w:rFonts w:ascii="Arial" w:hAnsi="Arial" w:cs="Arial"/>
          <w:sz w:val="24"/>
          <w:szCs w:val="24"/>
        </w:rPr>
        <w:t xml:space="preserve"> realizar las tareas y responsabilidades de manera profesional que sean encomendadas, para contribuir al crecimiento integral de los beneficiarios de cada colonia.</w:t>
      </w:r>
    </w:p>
    <w:p w14:paraId="6098DBD2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 xml:space="preserve">Justificar las inasistencias (hasta un máximo de </w:t>
      </w:r>
      <w:r w:rsidRPr="00A64CB1">
        <w:rPr>
          <w:rFonts w:ascii="Arial" w:hAnsi="Arial" w:cs="Arial"/>
          <w:b/>
          <w:sz w:val="24"/>
          <w:szCs w:val="24"/>
        </w:rPr>
        <w:t>2 al mes</w:t>
      </w:r>
      <w:r w:rsidRPr="00A64CB1">
        <w:rPr>
          <w:rFonts w:ascii="Arial" w:hAnsi="Arial" w:cs="Arial"/>
          <w:sz w:val="24"/>
          <w:szCs w:val="24"/>
        </w:rPr>
        <w:t>) que por caso fortuito sean presentadas, y en caso de no justificarlas será suspendido el pago del apoyo económico del mes correspondiente.</w:t>
      </w:r>
    </w:p>
    <w:p w14:paraId="6335FC1A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Comprobar estrictamente en tiempo y forma la documentación correspondiente mencionada en este lineamiento.</w:t>
      </w:r>
    </w:p>
    <w:p w14:paraId="2915521B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Comprobar estrictamente en tiempo y forma las imágenes fotográficas en la plataforma digital.</w:t>
      </w:r>
    </w:p>
    <w:p w14:paraId="31FB956D" w14:textId="087BA2F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Asistir a los eventos que el Instituto Quintanarroense de la Juventud organice durante el periodo de duración del Programa “</w:t>
      </w:r>
      <w:r w:rsidR="00AA4659">
        <w:rPr>
          <w:rFonts w:ascii="Arial" w:hAnsi="Arial" w:cs="Arial"/>
          <w:b/>
          <w:sz w:val="24"/>
          <w:szCs w:val="24"/>
        </w:rPr>
        <w:t>Somos Futuro</w:t>
      </w:r>
      <w:r w:rsidRPr="00A64CB1">
        <w:rPr>
          <w:rFonts w:ascii="Arial" w:hAnsi="Arial" w:cs="Arial"/>
          <w:b/>
          <w:sz w:val="24"/>
          <w:szCs w:val="24"/>
        </w:rPr>
        <w:t xml:space="preserve"> 2019</w:t>
      </w:r>
      <w:r w:rsidR="00244AC8">
        <w:rPr>
          <w:rFonts w:ascii="Arial" w:hAnsi="Arial" w:cs="Arial"/>
          <w:b/>
          <w:sz w:val="24"/>
          <w:szCs w:val="24"/>
        </w:rPr>
        <w:t>, 2da Etapa</w:t>
      </w:r>
      <w:r w:rsidRPr="00A64CB1">
        <w:rPr>
          <w:rFonts w:ascii="Arial" w:hAnsi="Arial" w:cs="Arial"/>
          <w:b/>
          <w:sz w:val="24"/>
          <w:szCs w:val="24"/>
        </w:rPr>
        <w:t>”.</w:t>
      </w:r>
    </w:p>
    <w:p w14:paraId="1BA0323E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son deberes de los jóvenes respetar, vigilar y cumplir con los lineamientos de operación del programa somos futuro 2019.</w:t>
      </w:r>
    </w:p>
    <w:p w14:paraId="6BB43E7A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Respetar a todos los miembros de la sociedad, solidarizándose y contribuyendo a las acciones que generen el bien común.</w:t>
      </w:r>
    </w:p>
    <w:p w14:paraId="7CCDB2DF" w14:textId="275C645C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Es obligac</w:t>
      </w:r>
      <w:r w:rsidR="00AA4659">
        <w:rPr>
          <w:rFonts w:ascii="Arial" w:hAnsi="Arial" w:cs="Arial"/>
          <w:sz w:val="24"/>
          <w:szCs w:val="24"/>
        </w:rPr>
        <w:t>ión de los Coordinadores de Eje y de Z</w:t>
      </w:r>
      <w:r w:rsidR="00244AC8">
        <w:rPr>
          <w:rFonts w:ascii="Arial" w:hAnsi="Arial" w:cs="Arial"/>
          <w:sz w:val="24"/>
          <w:szCs w:val="24"/>
        </w:rPr>
        <w:t>ona</w:t>
      </w:r>
      <w:r w:rsidR="00AF4262">
        <w:rPr>
          <w:rFonts w:ascii="Arial" w:hAnsi="Arial" w:cs="Arial"/>
          <w:sz w:val="24"/>
          <w:szCs w:val="24"/>
        </w:rPr>
        <w:t>,</w:t>
      </w:r>
      <w:r w:rsidR="00244AC8">
        <w:rPr>
          <w:rFonts w:ascii="Arial" w:hAnsi="Arial" w:cs="Arial"/>
          <w:sz w:val="24"/>
          <w:szCs w:val="24"/>
        </w:rPr>
        <w:t xml:space="preserve"> </w:t>
      </w:r>
      <w:r w:rsidRPr="00A64CB1">
        <w:rPr>
          <w:rFonts w:ascii="Arial" w:hAnsi="Arial" w:cs="Arial"/>
          <w:sz w:val="24"/>
          <w:szCs w:val="24"/>
        </w:rPr>
        <w:t>ir a cerciorase de que los agentes de cambio a su cargo estén cumpliendo con sus actividades establecidas en el cronograma, mediante las visitas constantes y aleatorias a los centros de capacitación que tienen designado a los agentes de cambio.</w:t>
      </w:r>
    </w:p>
    <w:p w14:paraId="7A540C38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0565C040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DE LAS CAUSALES DE BAJA DEFINITIVA DEL PROGRAMA.</w:t>
      </w:r>
    </w:p>
    <w:p w14:paraId="2B8D0D20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I.-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Incurrir el joven beneficiado durante sus actividades en faltas de probidad u honradez, en actos de violencia, amagos, injurias o malos tratamientos en contra de su responsable inmediato o en su colonia, salvo que medie provocación o que obre en defensa propia.</w:t>
      </w:r>
    </w:p>
    <w:p w14:paraId="44C9BFCD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0AD00427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693BF620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D3D4F1A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II.-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Ocasionar el joven beneficiado intencionalmente perjuicios materiales durante el desempeño de sus actividades o con motivo de ellas en los edificios, bienes muebles, instrumentos, materias primas y demás objetos relacionados.</w:t>
      </w:r>
    </w:p>
    <w:p w14:paraId="1410876B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III.-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Comprometer el joven beneficiado, por su imprudencia o descuido inexcusable la seguridad de su comunidad.</w:t>
      </w:r>
    </w:p>
    <w:p w14:paraId="5927C7B8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97016B">
        <w:rPr>
          <w:rFonts w:ascii="Arial" w:eastAsia="Arial" w:hAnsi="Arial" w:cs="Arial"/>
          <w:b/>
          <w:sz w:val="24"/>
          <w:szCs w:val="24"/>
          <w:lang w:eastAsia="es-MX"/>
        </w:rPr>
        <w:t>IV</w:t>
      </w: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Tener el joven beneficiado 2 faltas de asistencia injustificadas en un periodo de treinta días, sin permiso de su coordinador sin causa justificada.</w:t>
      </w:r>
    </w:p>
    <w:p w14:paraId="6625D25B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V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Desobedecer el joven beneficiado a su responsable inmediato o demás personal que en jerarquía prosigan, sin causa justificada, siempre que se trate de la tarea y/o responsabilidades encomendadas.</w:t>
      </w:r>
    </w:p>
    <w:p w14:paraId="5403D835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VI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Negarse el joven beneficiado a adoptar las medidas preventivas o a seguir los procedimientos indicados para evitar accidentes o enfermedades.</w:t>
      </w:r>
    </w:p>
    <w:p w14:paraId="328A395A" w14:textId="324BA53A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VII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.- Concurrir el joven beneficiado a la colonia asignada en estado de embriaguez o bajo la influencia de algún narcótico o droga enervante, salvo que, en este último caso, exista prescripción médica. Antes de iniciar sus actividades, el joven beneficiario deberá poner el hecho en conocimiento del </w:t>
      </w:r>
      <w:r w:rsidR="008E3247" w:rsidRPr="00A64CB1">
        <w:rPr>
          <w:rFonts w:ascii="Arial" w:eastAsia="Arial" w:hAnsi="Arial" w:cs="Arial"/>
          <w:sz w:val="24"/>
          <w:szCs w:val="24"/>
          <w:lang w:eastAsia="es-MX"/>
        </w:rPr>
        <w:t>Coordinador General</w:t>
      </w:r>
      <w:r w:rsidR="000917EF">
        <w:rPr>
          <w:rFonts w:ascii="Arial" w:eastAsia="Arial" w:hAnsi="Arial" w:cs="Arial"/>
          <w:sz w:val="24"/>
          <w:szCs w:val="24"/>
          <w:lang w:eastAsia="es-MX"/>
        </w:rPr>
        <w:t>,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de</w:t>
      </w:r>
      <w:r w:rsidR="00244AC8">
        <w:rPr>
          <w:rFonts w:ascii="Arial" w:eastAsia="Arial" w:hAnsi="Arial" w:cs="Arial"/>
          <w:sz w:val="24"/>
          <w:szCs w:val="24"/>
          <w:lang w:eastAsia="es-MX"/>
        </w:rPr>
        <w:t>l programa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</w:t>
      </w:r>
      <w:r w:rsidR="00244AC8">
        <w:rPr>
          <w:rFonts w:ascii="Arial" w:eastAsia="Arial" w:hAnsi="Arial" w:cs="Arial"/>
          <w:sz w:val="24"/>
          <w:szCs w:val="24"/>
          <w:lang w:eastAsia="es-MX"/>
        </w:rPr>
        <w:t>“</w:t>
      </w:r>
      <w:r w:rsidR="00244AC8" w:rsidRPr="00244AC8">
        <w:rPr>
          <w:rFonts w:ascii="Arial" w:eastAsia="Arial" w:hAnsi="Arial" w:cs="Arial"/>
          <w:b/>
          <w:sz w:val="24"/>
          <w:szCs w:val="24"/>
          <w:lang w:eastAsia="es-MX"/>
        </w:rPr>
        <w:t>Somos Futuro 2019, 2da Etapa</w:t>
      </w:r>
      <w:r w:rsidR="00244AC8">
        <w:rPr>
          <w:rFonts w:ascii="Arial" w:eastAsia="Arial" w:hAnsi="Arial" w:cs="Arial"/>
          <w:sz w:val="24"/>
          <w:szCs w:val="24"/>
          <w:lang w:eastAsia="es-MX"/>
        </w:rPr>
        <w:t>”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y presentar la prescripción suscrita por el médico.</w:t>
      </w:r>
    </w:p>
    <w:p w14:paraId="7BC71233" w14:textId="69FDCF6E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VIII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Las análogas a las establecidas en las fracciones anteriores de igual manera graves y de consecuencias semejantes en lo que al desempeño de las actividades se refiere.</w:t>
      </w:r>
    </w:p>
    <w:p w14:paraId="490BA738" w14:textId="7BA32655" w:rsidR="00997477" w:rsidRPr="00A64CB1" w:rsidRDefault="00997477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sz w:val="24"/>
          <w:szCs w:val="24"/>
          <w:lang w:eastAsia="es-MX"/>
        </w:rPr>
        <w:t>Realizar cualquier actividad que implique obtener indebidamente los apoyos que otorgue el Programa, como:</w:t>
      </w:r>
    </w:p>
    <w:p w14:paraId="175290C9" w14:textId="741EA8D5" w:rsidR="00A07A50" w:rsidRPr="00A64CB1" w:rsidRDefault="00A07A50" w:rsidP="001C44EB">
      <w:pPr>
        <w:pStyle w:val="Prrafodelista"/>
        <w:numPr>
          <w:ilvl w:val="0"/>
          <w:numId w:val="4"/>
        </w:numPr>
        <w:shd w:val="clear" w:color="auto" w:fill="FFFFFF"/>
        <w:spacing w:after="10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4C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Manipular o alterar los registros de asistencia.</w:t>
      </w:r>
    </w:p>
    <w:p w14:paraId="7E03D566" w14:textId="778CF39B" w:rsidR="00997477" w:rsidRPr="00A64CB1" w:rsidRDefault="00997477" w:rsidP="001C44EB">
      <w:pPr>
        <w:pStyle w:val="Prrafodelista"/>
        <w:numPr>
          <w:ilvl w:val="0"/>
          <w:numId w:val="4"/>
        </w:numPr>
        <w:shd w:val="clear" w:color="auto" w:fill="FFFFFF"/>
        <w:spacing w:after="101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CB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Firmar los registros de asistencia por anticipado, con posterioridad o fuera del Centro de Trabajo.</w:t>
      </w:r>
    </w:p>
    <w:p w14:paraId="159256F0" w14:textId="59D80364" w:rsidR="000917EF" w:rsidRPr="000917EF" w:rsidRDefault="00A07A50" w:rsidP="000917EF">
      <w:pPr>
        <w:pStyle w:val="Prrafodelista"/>
        <w:numPr>
          <w:ilvl w:val="0"/>
          <w:numId w:val="4"/>
        </w:numPr>
        <w:shd w:val="clear" w:color="auto" w:fill="FFFFFF"/>
        <w:spacing w:after="10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17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Consentir que acuda alguna persona distinta al</w:t>
      </w:r>
      <w:r w:rsidR="000917EF" w:rsidRPr="000917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/becario(a) a recibir la </w:t>
      </w:r>
    </w:p>
    <w:p w14:paraId="0D4A2248" w14:textId="2A1DF1F5" w:rsidR="00A07A50" w:rsidRPr="000917EF" w:rsidRDefault="000917EF" w:rsidP="000917EF">
      <w:pPr>
        <w:pStyle w:val="Prrafodelista"/>
        <w:shd w:val="clear" w:color="auto" w:fill="FFFFFF"/>
        <w:spacing w:after="101" w:line="276" w:lineRule="auto"/>
        <w:ind w:left="648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0917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</w:t>
      </w:r>
      <w:r w:rsidR="00A07A50" w:rsidRPr="000917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ación.</w:t>
      </w:r>
    </w:p>
    <w:p w14:paraId="7011D1B6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IX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El mutuo consentimiento de las partes.</w:t>
      </w:r>
    </w:p>
    <w:p w14:paraId="3C5E1F0A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01D98E51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76A71DBD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Alterar la concordancia y comportamiento de los demás jóvenes beneficiados a fin de inducir inconformidad, alteración o demás situaciones que aturdan la debida operación del programa.</w:t>
      </w:r>
    </w:p>
    <w:p w14:paraId="042CC7C9" w14:textId="6FC1AF0B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No asistir a los eventos</w:t>
      </w:r>
      <w:r w:rsidR="0097016B">
        <w:rPr>
          <w:rFonts w:ascii="Arial" w:eastAsia="Arial" w:hAnsi="Arial" w:cs="Arial"/>
          <w:sz w:val="24"/>
          <w:szCs w:val="24"/>
          <w:lang w:eastAsia="es-MX"/>
        </w:rPr>
        <w:t xml:space="preserve"> y capacitaciones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que organice el Instituto Quintanarroense de la Juventud en más de 2 ocasiones, así como retirarse en el transcurso del evento o justificar sin comprobar fehacientemente con documento que sustente tal excusa. </w:t>
      </w:r>
    </w:p>
    <w:p w14:paraId="44F921B1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XII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Omitir las comprobaciones de los periodos correspondientes en tiempo y forma para el pago de los apoyos económicos, tanto de la plataforma digital, como de la entrega en físico de los documentos.</w:t>
      </w:r>
    </w:p>
    <w:p w14:paraId="248E5B91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XIII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No cumplir con las necesidades del programa, ya sea por cuestiones de operación como de forma administrativa.</w:t>
      </w:r>
    </w:p>
    <w:p w14:paraId="045BA278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XIV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No acudir a sus actividades respectivas en la dependencia gubernamental y/o empresa privada donde se encuentre asignado, así como el incumplimiento del horario que marca el presente lineamiento.</w:t>
      </w:r>
    </w:p>
    <w:p w14:paraId="4A74926F" w14:textId="0DC3488F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XV.-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Será motivo de baja definitiva del </w:t>
      </w:r>
      <w:r w:rsidR="00997477" w:rsidRPr="00A64CB1">
        <w:rPr>
          <w:rFonts w:ascii="Arial" w:eastAsia="Arial" w:hAnsi="Arial" w:cs="Arial"/>
          <w:sz w:val="24"/>
          <w:szCs w:val="24"/>
          <w:lang w:eastAsia="es-MX"/>
        </w:rPr>
        <w:t>programa cuando</w:t>
      </w:r>
      <w:r w:rsidR="00AA4659">
        <w:rPr>
          <w:rFonts w:ascii="Arial" w:eastAsia="Arial" w:hAnsi="Arial" w:cs="Arial"/>
          <w:sz w:val="24"/>
          <w:szCs w:val="24"/>
          <w:lang w:eastAsia="es-MX"/>
        </w:rPr>
        <w:t xml:space="preserve"> el Coordinador de Eje o de Zona notifique a la Coordinación General que uno de sus A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gentes de cambio no este cumplimiento con sus actividades respetando fecha y horario de su cronograma y que el agente de cambio no justifique de forma fehaciente el motivo.</w:t>
      </w:r>
    </w:p>
    <w:p w14:paraId="099E64B9" w14:textId="5BBB8577" w:rsidR="00997477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sz w:val="24"/>
          <w:szCs w:val="24"/>
          <w:lang w:eastAsia="es-MX"/>
        </w:rPr>
        <w:t>En caso de que el jov</w:t>
      </w:r>
      <w:r w:rsidR="0097016B">
        <w:rPr>
          <w:rFonts w:ascii="Arial" w:eastAsia="Arial" w:hAnsi="Arial" w:cs="Arial"/>
          <w:sz w:val="24"/>
          <w:szCs w:val="24"/>
          <w:lang w:eastAsia="es-MX"/>
        </w:rPr>
        <w:t>en beneficiado incurra en alguno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de los puntos antes señalados, se le dará aviso por escrito y notificado vía correo electrónico en el que refiera claramente la conducta o conductas que motivan la rescisión y la fecha o fechas en que se cometieron. </w:t>
      </w:r>
    </w:p>
    <w:p w14:paraId="123149B3" w14:textId="76408821" w:rsidR="00997477" w:rsidRPr="00A64CB1" w:rsidRDefault="00AA4659" w:rsidP="001C44E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>
        <w:rPr>
          <w:rFonts w:ascii="Arial" w:eastAsia="Arial" w:hAnsi="Arial" w:cs="Arial"/>
          <w:sz w:val="24"/>
          <w:szCs w:val="24"/>
          <w:lang w:eastAsia="es-MX"/>
        </w:rPr>
        <w:t>Los Agentes de Cambio, los Coordinadores</w:t>
      </w:r>
      <w:r w:rsidR="00AF4262">
        <w:rPr>
          <w:rFonts w:ascii="Arial" w:eastAsia="Arial" w:hAnsi="Arial" w:cs="Arial"/>
          <w:sz w:val="24"/>
          <w:szCs w:val="24"/>
          <w:lang w:eastAsia="es-MX"/>
        </w:rPr>
        <w:t xml:space="preserve"> de Eje y de Zona</w:t>
      </w:r>
      <w:r>
        <w:rPr>
          <w:rFonts w:ascii="Arial" w:eastAsia="Arial" w:hAnsi="Arial" w:cs="Arial"/>
          <w:sz w:val="24"/>
          <w:szCs w:val="24"/>
          <w:lang w:eastAsia="es-MX"/>
        </w:rPr>
        <w:t>, Auxiliares Administrativos, y Coordinador(a) G</w:t>
      </w:r>
      <w:r w:rsidR="00997477" w:rsidRPr="00A64CB1">
        <w:rPr>
          <w:rFonts w:ascii="Arial" w:eastAsia="Arial" w:hAnsi="Arial" w:cs="Arial"/>
          <w:sz w:val="24"/>
          <w:szCs w:val="24"/>
          <w:lang w:eastAsia="es-MX"/>
        </w:rPr>
        <w:t>eneral que por razón de haber incurrido en alguna de las causales antes descritas y como consecuencia de como resultado su baja definitiva del programa, la vacante d</w:t>
      </w:r>
      <w:r w:rsidR="003E3518">
        <w:rPr>
          <w:rFonts w:ascii="Arial" w:eastAsia="Arial" w:hAnsi="Arial" w:cs="Arial"/>
          <w:sz w:val="24"/>
          <w:szCs w:val="24"/>
          <w:lang w:eastAsia="es-MX"/>
        </w:rPr>
        <w:t>isponible será cubierta por la Dirección de Organización y Participación J</w:t>
      </w:r>
      <w:r w:rsidR="00997477" w:rsidRPr="00A64CB1">
        <w:rPr>
          <w:rFonts w:ascii="Arial" w:eastAsia="Arial" w:hAnsi="Arial" w:cs="Arial"/>
          <w:sz w:val="24"/>
          <w:szCs w:val="24"/>
          <w:lang w:eastAsia="es-MX"/>
        </w:rPr>
        <w:t xml:space="preserve">uvenil con algún becario registrado en la base de datos del programa, que reúna los requisitos correspondientes. </w:t>
      </w:r>
    </w:p>
    <w:p w14:paraId="12355813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23808F8C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160FB2A5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646D5D42" w14:textId="2512DA05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La aplicación de estos lineamientos, su interpretación y solventación de cualquier situación no prevista estará a cargo del Coordinador General del programa y del Instituto Quintanarroense de la Juventud</w:t>
      </w:r>
      <w:r w:rsidR="00A93447" w:rsidRPr="00A64CB1">
        <w:rPr>
          <w:rFonts w:ascii="Arial" w:eastAsia="Arial" w:hAnsi="Arial" w:cs="Arial"/>
          <w:b/>
          <w:sz w:val="24"/>
          <w:szCs w:val="24"/>
          <w:lang w:eastAsia="es-MX"/>
        </w:rPr>
        <w:t>.</w:t>
      </w:r>
    </w:p>
    <w:p w14:paraId="529F91C1" w14:textId="59464D3E" w:rsidR="00A07A50" w:rsidRDefault="00A07A50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90E38A2" w14:textId="77777777" w:rsidR="00A64CB1" w:rsidRPr="00A64CB1" w:rsidRDefault="00A64CB1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EA77EB7" w14:textId="77777777" w:rsidR="00406744" w:rsidRPr="00A64CB1" w:rsidRDefault="00804D95" w:rsidP="001C44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Ratificando mi conformidad con todo lo antes señalado se firma el presente escrito a favor</w:t>
      </w:r>
      <w:r w:rsidR="00574E00" w:rsidRPr="00A64CB1">
        <w:rPr>
          <w:rFonts w:ascii="Arial" w:hAnsi="Arial" w:cs="Arial"/>
          <w:sz w:val="24"/>
          <w:szCs w:val="24"/>
        </w:rPr>
        <w:t xml:space="preserve"> del Instituto Quintanarroense de la</w:t>
      </w:r>
      <w:r w:rsidRPr="00A64CB1">
        <w:rPr>
          <w:rFonts w:ascii="Arial" w:hAnsi="Arial" w:cs="Arial"/>
          <w:sz w:val="24"/>
          <w:szCs w:val="24"/>
        </w:rPr>
        <w:t xml:space="preserve"> Juventud en la ciudad de C</w:t>
      </w:r>
      <w:r w:rsidR="00B14BD3" w:rsidRPr="00A64CB1">
        <w:rPr>
          <w:rFonts w:ascii="Arial" w:hAnsi="Arial" w:cs="Arial"/>
          <w:sz w:val="24"/>
          <w:szCs w:val="24"/>
        </w:rPr>
        <w:t>hetumal, Quintana Roo, a los</w:t>
      </w:r>
      <w:r w:rsidR="00EC7163" w:rsidRPr="00A64CB1">
        <w:rPr>
          <w:rFonts w:ascii="Arial" w:hAnsi="Arial" w:cs="Arial"/>
          <w:sz w:val="24"/>
          <w:szCs w:val="24"/>
        </w:rPr>
        <w:t xml:space="preserve"> ___</w:t>
      </w:r>
      <w:r w:rsidR="00B14BD3" w:rsidRPr="00A64CB1">
        <w:rPr>
          <w:rFonts w:ascii="Arial" w:hAnsi="Arial" w:cs="Arial"/>
          <w:sz w:val="24"/>
          <w:szCs w:val="24"/>
        </w:rPr>
        <w:t xml:space="preserve"> días del mes de </w:t>
      </w:r>
      <w:r w:rsidR="00EC7163" w:rsidRPr="00A64CB1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="00574E00" w:rsidRPr="00A64CB1">
        <w:rPr>
          <w:rFonts w:ascii="Arial" w:hAnsi="Arial" w:cs="Arial"/>
          <w:sz w:val="24"/>
          <w:szCs w:val="24"/>
        </w:rPr>
        <w:t xml:space="preserve"> del año 2019</w:t>
      </w:r>
      <w:r w:rsidRPr="00A64CB1">
        <w:rPr>
          <w:rFonts w:ascii="Arial" w:hAnsi="Arial" w:cs="Arial"/>
          <w:sz w:val="24"/>
          <w:szCs w:val="24"/>
        </w:rPr>
        <w:t>.</w:t>
      </w:r>
    </w:p>
    <w:p w14:paraId="0AB51803" w14:textId="5F42B985" w:rsidR="00804D95" w:rsidRPr="00A64CB1" w:rsidRDefault="00804D95" w:rsidP="001C44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D41D01" w14:textId="6D69623D" w:rsidR="00A93447" w:rsidRPr="00A64CB1" w:rsidRDefault="00A93447" w:rsidP="001C44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EAA4CF" w14:textId="77777777" w:rsidR="00A93447" w:rsidRPr="00A64CB1" w:rsidRDefault="00A93447" w:rsidP="001C44E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066E349" w14:textId="77777777" w:rsidR="00804D95" w:rsidRPr="00A64CB1" w:rsidRDefault="0024353E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ATENTAMENTE</w:t>
      </w:r>
    </w:p>
    <w:p w14:paraId="662A4A33" w14:textId="77777777" w:rsidR="0087183F" w:rsidRPr="00A64CB1" w:rsidRDefault="0087183F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D68D4" w14:textId="77777777" w:rsidR="00804D95" w:rsidRPr="00A64CB1" w:rsidRDefault="00804D95" w:rsidP="001C44E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__________________________</w:t>
      </w:r>
    </w:p>
    <w:p w14:paraId="235B9935" w14:textId="77777777" w:rsidR="007C37A3" w:rsidRPr="00A64CB1" w:rsidRDefault="00EC7163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Nombre y Firma</w:t>
      </w:r>
    </w:p>
    <w:p w14:paraId="79EABEB8" w14:textId="1A19F1D9" w:rsidR="00804D95" w:rsidRPr="00A64CB1" w:rsidRDefault="00804D95" w:rsidP="001C44E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04D95" w:rsidRPr="00A64CB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D6FC" w14:textId="77777777" w:rsidR="00366F3C" w:rsidRDefault="00366F3C" w:rsidP="000F5309">
      <w:pPr>
        <w:spacing w:after="0" w:line="240" w:lineRule="auto"/>
      </w:pPr>
      <w:r>
        <w:separator/>
      </w:r>
    </w:p>
  </w:endnote>
  <w:endnote w:type="continuationSeparator" w:id="0">
    <w:p w14:paraId="7C3E3A24" w14:textId="77777777" w:rsidR="00366F3C" w:rsidRDefault="00366F3C" w:rsidP="000F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E5F32" w14:textId="2C906123" w:rsidR="001C44EB" w:rsidRDefault="001C44E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9EB5661" wp14:editId="37BF2912">
          <wp:simplePos x="0" y="0"/>
          <wp:positionH relativeFrom="page">
            <wp:posOffset>-7620</wp:posOffset>
          </wp:positionH>
          <wp:positionV relativeFrom="page">
            <wp:posOffset>8328025</wp:posOffset>
          </wp:positionV>
          <wp:extent cx="7762875" cy="1805940"/>
          <wp:effectExtent l="0" t="0" r="9525" b="3810"/>
          <wp:wrapSquare wrapText="bothSides"/>
          <wp:docPr id="3" name="Imagen 3" descr="C:\Users\Usuario\Downloads\membret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Usuario\Downloads\membrete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68" r="-703"/>
                  <a:stretch/>
                </pic:blipFill>
                <pic:spPr bwMode="auto">
                  <a:xfrm>
                    <a:off x="0" y="0"/>
                    <a:ext cx="7762875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D8009" w14:textId="77777777" w:rsidR="00366F3C" w:rsidRDefault="00366F3C" w:rsidP="000F5309">
      <w:pPr>
        <w:spacing w:after="0" w:line="240" w:lineRule="auto"/>
      </w:pPr>
      <w:r>
        <w:separator/>
      </w:r>
    </w:p>
  </w:footnote>
  <w:footnote w:type="continuationSeparator" w:id="0">
    <w:p w14:paraId="48890ABB" w14:textId="77777777" w:rsidR="00366F3C" w:rsidRDefault="00366F3C" w:rsidP="000F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AD155" w14:textId="7977CBD2" w:rsidR="001C44EB" w:rsidRDefault="000917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EC222F" wp14:editId="3EB14909">
          <wp:simplePos x="0" y="0"/>
          <wp:positionH relativeFrom="margin">
            <wp:posOffset>2974340</wp:posOffset>
          </wp:positionH>
          <wp:positionV relativeFrom="page">
            <wp:posOffset>344805</wp:posOffset>
          </wp:positionV>
          <wp:extent cx="2590800" cy="614045"/>
          <wp:effectExtent l="0" t="0" r="0" b="0"/>
          <wp:wrapSquare wrapText="bothSides"/>
          <wp:docPr id="18" name="Imagen 18" descr="C:\Users\PERSONAL\Desktop\+++DOCUMENTOS  JUVENTUD+++\LOGOS IQJ\LogoJuventud%404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C:\Users\PERSONAL\Desktop\+++DOCUMENTOS  JUVENTUD+++\LOGOS IQJ\LogoJuventud%404x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850"/>
                  <a:stretch/>
                </pic:blipFill>
                <pic:spPr bwMode="auto">
                  <a:xfrm>
                    <a:off x="0" y="0"/>
                    <a:ext cx="25908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602443" wp14:editId="03D33CE4">
          <wp:simplePos x="0" y="0"/>
          <wp:positionH relativeFrom="margin">
            <wp:posOffset>0</wp:posOffset>
          </wp:positionH>
          <wp:positionV relativeFrom="page">
            <wp:posOffset>224790</wp:posOffset>
          </wp:positionV>
          <wp:extent cx="789305" cy="733425"/>
          <wp:effectExtent l="0" t="0" r="0" b="9525"/>
          <wp:wrapSquare wrapText="bothSides"/>
          <wp:docPr id="1" name="Imagen 1" descr="C:\Users\PERSONAL\Downloads\EscudoQRoo@4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PERSONAL\Downloads\EscudoQRoo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4AB3"/>
    <w:multiLevelType w:val="hybridMultilevel"/>
    <w:tmpl w:val="A1FE2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087"/>
    <w:multiLevelType w:val="hybridMultilevel"/>
    <w:tmpl w:val="435A4D3A"/>
    <w:lvl w:ilvl="0" w:tplc="336AE68A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1052857"/>
    <w:multiLevelType w:val="hybridMultilevel"/>
    <w:tmpl w:val="7F64A28C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156529"/>
    <w:multiLevelType w:val="hybridMultilevel"/>
    <w:tmpl w:val="FD14A1A2"/>
    <w:lvl w:ilvl="0" w:tplc="5C4C6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479E"/>
    <w:multiLevelType w:val="hybridMultilevel"/>
    <w:tmpl w:val="80746038"/>
    <w:lvl w:ilvl="0" w:tplc="02B2BB0E">
      <w:start w:val="1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DF41A5A"/>
    <w:multiLevelType w:val="hybridMultilevel"/>
    <w:tmpl w:val="AB4E48C8"/>
    <w:lvl w:ilvl="0" w:tplc="869A2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918D3"/>
    <w:multiLevelType w:val="hybridMultilevel"/>
    <w:tmpl w:val="51D4AEB2"/>
    <w:lvl w:ilvl="0" w:tplc="88CC8C56">
      <w:start w:val="7"/>
      <w:numFmt w:val="upperLetter"/>
      <w:lvlText w:val="%1."/>
      <w:lvlJc w:val="left"/>
      <w:pPr>
        <w:ind w:left="149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71564A0B"/>
    <w:multiLevelType w:val="hybridMultilevel"/>
    <w:tmpl w:val="9BDEFD1C"/>
    <w:lvl w:ilvl="0" w:tplc="89040930">
      <w:start w:val="8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B5120"/>
    <w:multiLevelType w:val="hybridMultilevel"/>
    <w:tmpl w:val="DBA4AB8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44"/>
    <w:rsid w:val="000121EB"/>
    <w:rsid w:val="000249CC"/>
    <w:rsid w:val="000917EF"/>
    <w:rsid w:val="000A7CD8"/>
    <w:rsid w:val="000F5309"/>
    <w:rsid w:val="001554E5"/>
    <w:rsid w:val="00175E2F"/>
    <w:rsid w:val="001C44EB"/>
    <w:rsid w:val="001E38F7"/>
    <w:rsid w:val="001F6EF7"/>
    <w:rsid w:val="00214511"/>
    <w:rsid w:val="00234EDB"/>
    <w:rsid w:val="0024353E"/>
    <w:rsid w:val="00244AC8"/>
    <w:rsid w:val="00257F44"/>
    <w:rsid w:val="00267289"/>
    <w:rsid w:val="0029198A"/>
    <w:rsid w:val="00296DA7"/>
    <w:rsid w:val="002A26C3"/>
    <w:rsid w:val="002D5301"/>
    <w:rsid w:val="00355418"/>
    <w:rsid w:val="00366F3C"/>
    <w:rsid w:val="003D7D8B"/>
    <w:rsid w:val="003E3518"/>
    <w:rsid w:val="003F7F6A"/>
    <w:rsid w:val="00406744"/>
    <w:rsid w:val="005400AD"/>
    <w:rsid w:val="0054570C"/>
    <w:rsid w:val="0055453D"/>
    <w:rsid w:val="00574E00"/>
    <w:rsid w:val="005C5A9B"/>
    <w:rsid w:val="0070665E"/>
    <w:rsid w:val="00711997"/>
    <w:rsid w:val="00732CF9"/>
    <w:rsid w:val="00762D11"/>
    <w:rsid w:val="0079521B"/>
    <w:rsid w:val="00796490"/>
    <w:rsid w:val="007C37A3"/>
    <w:rsid w:val="007D3696"/>
    <w:rsid w:val="007D6ECF"/>
    <w:rsid w:val="007E2F9F"/>
    <w:rsid w:val="00802BA1"/>
    <w:rsid w:val="00804D95"/>
    <w:rsid w:val="00853281"/>
    <w:rsid w:val="00864B86"/>
    <w:rsid w:val="0087183F"/>
    <w:rsid w:val="008C5A60"/>
    <w:rsid w:val="008E09B5"/>
    <w:rsid w:val="008E3247"/>
    <w:rsid w:val="00900BED"/>
    <w:rsid w:val="009614F6"/>
    <w:rsid w:val="0097016B"/>
    <w:rsid w:val="00990F03"/>
    <w:rsid w:val="00997477"/>
    <w:rsid w:val="009B3DB9"/>
    <w:rsid w:val="009F2D9D"/>
    <w:rsid w:val="009F73DF"/>
    <w:rsid w:val="00A07A50"/>
    <w:rsid w:val="00A31235"/>
    <w:rsid w:val="00A3662E"/>
    <w:rsid w:val="00A64CB1"/>
    <w:rsid w:val="00A91D9D"/>
    <w:rsid w:val="00A93447"/>
    <w:rsid w:val="00AA4659"/>
    <w:rsid w:val="00AE563B"/>
    <w:rsid w:val="00AF4262"/>
    <w:rsid w:val="00AF68AE"/>
    <w:rsid w:val="00B14BD3"/>
    <w:rsid w:val="00B21F28"/>
    <w:rsid w:val="00B349DD"/>
    <w:rsid w:val="00BA15D0"/>
    <w:rsid w:val="00BC46CB"/>
    <w:rsid w:val="00C614DA"/>
    <w:rsid w:val="00CC2239"/>
    <w:rsid w:val="00CE20D4"/>
    <w:rsid w:val="00CF16D7"/>
    <w:rsid w:val="00CF558C"/>
    <w:rsid w:val="00D211E9"/>
    <w:rsid w:val="00D316CC"/>
    <w:rsid w:val="00D55F88"/>
    <w:rsid w:val="00D70119"/>
    <w:rsid w:val="00DA7148"/>
    <w:rsid w:val="00DB0A6C"/>
    <w:rsid w:val="00DF7D81"/>
    <w:rsid w:val="00E56FC5"/>
    <w:rsid w:val="00E97DD9"/>
    <w:rsid w:val="00EA0083"/>
    <w:rsid w:val="00EB6E43"/>
    <w:rsid w:val="00EC7163"/>
    <w:rsid w:val="00F02846"/>
    <w:rsid w:val="00F033A6"/>
    <w:rsid w:val="00F23BA5"/>
    <w:rsid w:val="00F36868"/>
    <w:rsid w:val="00F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0962C"/>
  <w15:chartTrackingRefBased/>
  <w15:docId w15:val="{B1E0CEA2-4971-47CD-8D6C-612A1D9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D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D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F5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309"/>
  </w:style>
  <w:style w:type="paragraph" w:styleId="Piedepgina">
    <w:name w:val="footer"/>
    <w:basedOn w:val="Normal"/>
    <w:link w:val="PiedepginaCar"/>
    <w:uiPriority w:val="99"/>
    <w:unhideWhenUsed/>
    <w:rsid w:val="000F5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309"/>
  </w:style>
  <w:style w:type="paragraph" w:styleId="Textocomentario">
    <w:name w:val="annotation text"/>
    <w:basedOn w:val="Normal"/>
    <w:link w:val="TextocomentarioCar"/>
    <w:uiPriority w:val="99"/>
    <w:unhideWhenUsed/>
    <w:rsid w:val="00A07A5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7A5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1438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perezharold0916@gmail.com</cp:lastModifiedBy>
  <cp:revision>48</cp:revision>
  <cp:lastPrinted>2019-08-05T18:54:00Z</cp:lastPrinted>
  <dcterms:created xsi:type="dcterms:W3CDTF">2019-07-08T17:50:00Z</dcterms:created>
  <dcterms:modified xsi:type="dcterms:W3CDTF">2019-08-05T19:28:00Z</dcterms:modified>
</cp:coreProperties>
</file>